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………………………..,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Cs w:val="26"/>
          <w:lang w:eastAsia="pl-PL"/>
        </w:rPr>
        <w:t>dnia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 w:val="18"/>
          <w:szCs w:val="18"/>
          <w:lang w:eastAsia="pl-PL"/>
        </w:rPr>
        <w:t>…………………………..</w:t>
      </w:r>
    </w:p>
    <w:p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</w:p>
    <w:p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…………………………………………………….</w:t>
      </w:r>
    </w:p>
    <w:p w:rsidR="003170EF" w:rsidRPr="003170EF" w:rsidRDefault="003170EF" w:rsidP="003170EF">
      <w:pPr>
        <w:ind w:left="993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(Pieczęć Wykonawcy)</w:t>
      </w:r>
    </w:p>
    <w:p w:rsidR="003170EF" w:rsidRPr="003170EF" w:rsidRDefault="003170EF" w:rsidP="003170EF">
      <w:pPr>
        <w:jc w:val="center"/>
        <w:rPr>
          <w:rFonts w:ascii="Arial" w:hAnsi="Arial" w:cs="Arial"/>
          <w:b/>
          <w:sz w:val="26"/>
          <w:szCs w:val="26"/>
          <w:lang w:eastAsia="pl-PL"/>
        </w:rPr>
      </w:pPr>
    </w:p>
    <w:p w:rsidR="003170EF" w:rsidRDefault="003170EF" w:rsidP="003170EF">
      <w:pPr>
        <w:jc w:val="center"/>
        <w:rPr>
          <w:rFonts w:ascii="Arial" w:hAnsi="Arial" w:cs="Arial"/>
          <w:b/>
          <w:sz w:val="32"/>
          <w:szCs w:val="32"/>
          <w:lang w:eastAsia="pl-PL"/>
        </w:rPr>
      </w:pPr>
    </w:p>
    <w:p w:rsidR="003170EF" w:rsidRPr="0073406C" w:rsidRDefault="003170EF" w:rsidP="003170EF">
      <w:pPr>
        <w:jc w:val="center"/>
        <w:rPr>
          <w:rFonts w:ascii="Arial" w:hAnsi="Arial" w:cs="Arial"/>
          <w:b/>
          <w:sz w:val="22"/>
          <w:szCs w:val="32"/>
          <w:lang w:eastAsia="pl-PL"/>
        </w:rPr>
      </w:pPr>
    </w:p>
    <w:p w:rsidR="003170EF" w:rsidRPr="003170EF" w:rsidRDefault="003170EF" w:rsidP="003170EF">
      <w:pPr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3170EF">
        <w:rPr>
          <w:rFonts w:ascii="Arial" w:hAnsi="Arial" w:cs="Arial"/>
          <w:b/>
          <w:sz w:val="32"/>
          <w:szCs w:val="32"/>
          <w:lang w:eastAsia="pl-PL"/>
        </w:rPr>
        <w:t>FORMULARZ OFERTOWY</w:t>
      </w:r>
    </w:p>
    <w:p w:rsidR="003170EF" w:rsidRPr="003170EF" w:rsidRDefault="003170EF" w:rsidP="003170EF">
      <w:pPr>
        <w:pStyle w:val="Default"/>
        <w:spacing w:line="48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3170EF">
        <w:rPr>
          <w:rFonts w:ascii="Arial" w:hAnsi="Arial" w:cs="Arial"/>
          <w:b/>
          <w:bCs/>
        </w:rPr>
        <w:t>na „</w:t>
      </w:r>
      <w:r w:rsidRPr="003170EF">
        <w:rPr>
          <w:rFonts w:ascii="Arial" w:hAnsi="Arial" w:cs="Arial"/>
          <w:b/>
          <w:sz w:val="22"/>
          <w:szCs w:val="22"/>
        </w:rPr>
        <w:t>zakup i dostaw</w:t>
      </w:r>
      <w:r w:rsidR="00896A71">
        <w:rPr>
          <w:rFonts w:ascii="Arial" w:hAnsi="Arial" w:cs="Arial"/>
          <w:b/>
          <w:sz w:val="22"/>
          <w:szCs w:val="22"/>
        </w:rPr>
        <w:t>ę</w:t>
      </w:r>
      <w:r w:rsidRPr="003170EF">
        <w:rPr>
          <w:rFonts w:ascii="Arial" w:hAnsi="Arial" w:cs="Arial"/>
          <w:b/>
          <w:sz w:val="22"/>
          <w:szCs w:val="22"/>
        </w:rPr>
        <w:t xml:space="preserve"> </w:t>
      </w:r>
      <w:r w:rsidR="00906171">
        <w:rPr>
          <w:rFonts w:ascii="Arial" w:hAnsi="Arial" w:cs="Arial"/>
          <w:b/>
          <w:sz w:val="22"/>
          <w:szCs w:val="22"/>
        </w:rPr>
        <w:t>niszczarki</w:t>
      </w:r>
      <w:r w:rsidRPr="003170EF">
        <w:rPr>
          <w:rFonts w:ascii="Arial" w:hAnsi="Arial" w:cs="Arial"/>
          <w:b/>
          <w:sz w:val="22"/>
          <w:szCs w:val="22"/>
        </w:rPr>
        <w:t>”</w:t>
      </w:r>
      <w:r w:rsidRPr="003170EF">
        <w:rPr>
          <w:rFonts w:ascii="Arial" w:hAnsi="Arial" w:cs="Arial"/>
          <w:b/>
        </w:rPr>
        <w:br/>
      </w:r>
      <w:r w:rsidRPr="003170EF">
        <w:rPr>
          <w:rStyle w:val="Pogrubienie"/>
          <w:rFonts w:ascii="Arial" w:hAnsi="Arial" w:cs="Arial"/>
        </w:rPr>
        <w:t xml:space="preserve">dla </w:t>
      </w:r>
      <w:bookmarkStart w:id="0" w:name="_Hlk484696268"/>
      <w:r w:rsidRPr="003170EF">
        <w:rPr>
          <w:rStyle w:val="Pogrubienie"/>
          <w:rFonts w:ascii="Arial" w:hAnsi="Arial" w:cs="Arial"/>
        </w:rPr>
        <w:t>Lokalnej Grupy Działania „Razem dla Powiatu Radziejowskiego”</w:t>
      </w:r>
      <w:bookmarkEnd w:id="0"/>
    </w:p>
    <w:p w:rsidR="003170EF" w:rsidRPr="003170EF" w:rsidRDefault="003170EF" w:rsidP="003170E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3170EF" w:rsidRDefault="003170EF" w:rsidP="003170EF">
      <w:pPr>
        <w:pStyle w:val="Default"/>
        <w:spacing w:line="480" w:lineRule="auto"/>
        <w:rPr>
          <w:rFonts w:ascii="Arial" w:hAnsi="Arial" w:cs="Arial"/>
          <w:b/>
          <w:bCs/>
          <w:sz w:val="23"/>
          <w:szCs w:val="23"/>
        </w:rPr>
      </w:pP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>Nazwa oferenta: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</w:t>
      </w: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Siedziba oferenta: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</w:t>
      </w: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Telefon </w:t>
      </w:r>
      <w:r w:rsidRPr="003170EF">
        <w:rPr>
          <w:rFonts w:ascii="Arial" w:hAnsi="Arial" w:cs="Arial"/>
          <w:sz w:val="23"/>
          <w:szCs w:val="23"/>
        </w:rPr>
        <w:t xml:space="preserve">................................................ </w:t>
      </w:r>
      <w:r w:rsidRPr="003170EF">
        <w:rPr>
          <w:rFonts w:ascii="Arial" w:hAnsi="Arial" w:cs="Arial"/>
          <w:b/>
          <w:bCs/>
          <w:sz w:val="23"/>
          <w:szCs w:val="23"/>
        </w:rPr>
        <w:t xml:space="preserve">e – mail: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</w:t>
      </w:r>
    </w:p>
    <w:p w:rsidR="003170EF" w:rsidRPr="003170EF" w:rsidRDefault="003170EF" w:rsidP="003170EF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3170EF" w:rsidRPr="003170EF" w:rsidRDefault="003170EF" w:rsidP="003170EF">
      <w:pPr>
        <w:suppressAutoHyphens w:val="0"/>
        <w:spacing w:after="160"/>
        <w:jc w:val="both"/>
        <w:rPr>
          <w:rFonts w:ascii="Arial" w:hAnsi="Arial" w:cs="Arial"/>
          <w:snapToGrid w:val="0"/>
          <w:lang w:eastAsia="pl-PL"/>
        </w:rPr>
      </w:pPr>
      <w:r w:rsidRPr="003170EF">
        <w:rPr>
          <w:rFonts w:ascii="Arial" w:hAnsi="Arial" w:cs="Arial"/>
          <w:snapToGrid w:val="0"/>
          <w:lang w:eastAsia="pl-PL"/>
        </w:rPr>
        <w:t xml:space="preserve">W odpowiedzi na zaproszenie do składania ofert w zapytaniu ofertowym </w:t>
      </w:r>
      <w:r w:rsidR="00896A71">
        <w:rPr>
          <w:rFonts w:ascii="Arial" w:hAnsi="Arial" w:cs="Arial"/>
          <w:snapToGrid w:val="0"/>
          <w:lang w:eastAsia="pl-PL"/>
        </w:rPr>
        <w:t xml:space="preserve">na </w:t>
      </w:r>
      <w:r w:rsidR="00906171">
        <w:rPr>
          <w:rFonts w:ascii="Arial" w:hAnsi="Arial" w:cs="Arial"/>
          <w:snapToGrid w:val="0"/>
          <w:lang w:eastAsia="pl-PL"/>
        </w:rPr>
        <w:t>8</w:t>
      </w:r>
      <w:r w:rsidR="00896A71">
        <w:rPr>
          <w:rFonts w:ascii="Arial" w:hAnsi="Arial" w:cs="Arial"/>
          <w:snapToGrid w:val="0"/>
          <w:lang w:eastAsia="pl-PL"/>
        </w:rPr>
        <w:t xml:space="preserve">/2017 </w:t>
      </w:r>
      <w:r w:rsidR="00896A71">
        <w:rPr>
          <w:rFonts w:ascii="Arial" w:hAnsi="Arial" w:cs="Arial"/>
          <w:snapToGrid w:val="0"/>
          <w:lang w:eastAsia="pl-PL"/>
        </w:rPr>
        <w:br/>
      </w:r>
      <w:r w:rsidRPr="003170EF">
        <w:rPr>
          <w:rFonts w:ascii="Arial" w:hAnsi="Arial" w:cs="Arial"/>
          <w:snapToGrid w:val="0"/>
          <w:lang w:eastAsia="pl-PL"/>
        </w:rPr>
        <w:t>na</w:t>
      </w:r>
      <w:r w:rsidR="0073406C">
        <w:rPr>
          <w:rFonts w:ascii="Arial" w:hAnsi="Arial" w:cs="Arial"/>
          <w:snapToGrid w:val="0"/>
          <w:lang w:eastAsia="pl-PL"/>
        </w:rPr>
        <w:t xml:space="preserve"> zakup i</w:t>
      </w:r>
      <w:r w:rsidRPr="003170EF">
        <w:rPr>
          <w:rFonts w:ascii="Arial" w:hAnsi="Arial" w:cs="Arial"/>
          <w:snapToGrid w:val="0"/>
          <w:lang w:eastAsia="pl-PL"/>
        </w:rPr>
        <w:t xml:space="preserve"> dostawę </w:t>
      </w:r>
      <w:r w:rsidR="00906171">
        <w:rPr>
          <w:rFonts w:ascii="Arial" w:hAnsi="Arial" w:cs="Arial"/>
          <w:snapToGrid w:val="0"/>
          <w:lang w:eastAsia="pl-PL"/>
        </w:rPr>
        <w:t>niszczarki</w:t>
      </w:r>
      <w:r w:rsidR="0073406C">
        <w:rPr>
          <w:rFonts w:ascii="Arial" w:hAnsi="Arial" w:cs="Arial"/>
          <w:snapToGrid w:val="0"/>
          <w:lang w:eastAsia="pl-PL"/>
        </w:rPr>
        <w:t xml:space="preserve"> </w:t>
      </w:r>
      <w:r w:rsidRPr="003170EF">
        <w:rPr>
          <w:rFonts w:ascii="Arial" w:hAnsi="Arial" w:cs="Arial"/>
          <w:snapToGrid w:val="0"/>
          <w:lang w:eastAsia="pl-PL"/>
        </w:rPr>
        <w:t>oferujemy i oświadczamy wykonanie przedmiotu zamówienia za cenę:</w:t>
      </w:r>
    </w:p>
    <w:p w:rsidR="003170EF" w:rsidRPr="003170EF" w:rsidRDefault="003170EF" w:rsidP="003170EF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547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877"/>
        <w:gridCol w:w="1256"/>
        <w:gridCol w:w="790"/>
        <w:gridCol w:w="1190"/>
        <w:gridCol w:w="2144"/>
      </w:tblGrid>
      <w:tr w:rsidR="003170EF" w:rsidRPr="00730E6C" w:rsidTr="00693335">
        <w:trPr>
          <w:trHeight w:val="940"/>
          <w:tblHeader/>
        </w:trPr>
        <w:tc>
          <w:tcPr>
            <w:tcW w:w="333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bCs/>
                <w:sz w:val="20"/>
              </w:rPr>
              <w:t>Nazwa i opis przedmiotu zamówienia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 xml:space="preserve">Jednostka </w:t>
            </w:r>
            <w:r w:rsidRPr="00730E6C">
              <w:rPr>
                <w:rFonts w:ascii="Arial" w:hAnsi="Arial" w:cs="Arial"/>
                <w:sz w:val="20"/>
                <w:szCs w:val="22"/>
              </w:rPr>
              <w:br/>
              <w:t>miary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Ilość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Cena jednostkowa brutto w zł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Wartość zamówienia brutto w zł</w:t>
            </w:r>
          </w:p>
        </w:tc>
      </w:tr>
      <w:tr w:rsidR="003170EF" w:rsidRPr="00730E6C" w:rsidTr="00693335">
        <w:trPr>
          <w:tblHeader/>
        </w:trPr>
        <w:tc>
          <w:tcPr>
            <w:tcW w:w="333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6</w:t>
            </w:r>
          </w:p>
        </w:tc>
      </w:tr>
      <w:tr w:rsidR="003170EF" w:rsidRPr="003170EF" w:rsidTr="00693335">
        <w:tc>
          <w:tcPr>
            <w:tcW w:w="333" w:type="pct"/>
            <w:shd w:val="clear" w:color="auto" w:fill="auto"/>
            <w:vAlign w:val="center"/>
          </w:tcPr>
          <w:p w:rsidR="003170EF" w:rsidRPr="003170EF" w:rsidRDefault="003170EF" w:rsidP="003170E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4" w:type="pct"/>
            <w:shd w:val="clear" w:color="auto" w:fill="auto"/>
          </w:tcPr>
          <w:p w:rsidR="00693335" w:rsidRPr="00693335" w:rsidRDefault="00693335" w:rsidP="00693335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3335">
              <w:rPr>
                <w:rFonts w:ascii="Arial" w:hAnsi="Arial" w:cs="Arial"/>
                <w:bCs/>
                <w:sz w:val="20"/>
                <w:szCs w:val="20"/>
              </w:rPr>
              <w:t>Niszczarka:</w:t>
            </w:r>
          </w:p>
          <w:p w:rsidR="005C665C" w:rsidRPr="00693335" w:rsidRDefault="005C665C" w:rsidP="00693335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35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3335">
              <w:rPr>
                <w:rFonts w:ascii="Arial" w:hAnsi="Arial" w:cs="Arial"/>
                <w:bCs/>
                <w:sz w:val="20"/>
                <w:szCs w:val="20"/>
              </w:rPr>
              <w:t>typ niszczarki – biurowa;</w:t>
            </w:r>
          </w:p>
          <w:p w:rsidR="005C665C" w:rsidRPr="00693335" w:rsidRDefault="005C665C" w:rsidP="00693335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35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3335">
              <w:rPr>
                <w:rFonts w:ascii="Arial" w:hAnsi="Arial" w:cs="Arial"/>
                <w:bCs/>
                <w:sz w:val="20"/>
                <w:szCs w:val="20"/>
              </w:rPr>
              <w:t>typ cięcia – ścinki;</w:t>
            </w:r>
          </w:p>
          <w:p w:rsidR="005C665C" w:rsidRPr="00693335" w:rsidRDefault="005C665C" w:rsidP="00693335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35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3335">
              <w:rPr>
                <w:rFonts w:ascii="Arial" w:hAnsi="Arial" w:cs="Arial"/>
                <w:bCs/>
                <w:sz w:val="20"/>
                <w:szCs w:val="20"/>
              </w:rPr>
              <w:t>możliwość niszczenia płyt CD/DVD – tak;</w:t>
            </w:r>
          </w:p>
          <w:p w:rsidR="005C665C" w:rsidRPr="00693335" w:rsidRDefault="005C665C" w:rsidP="00693335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35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3335">
              <w:rPr>
                <w:rFonts w:ascii="Arial" w:hAnsi="Arial" w:cs="Arial"/>
                <w:bCs/>
                <w:sz w:val="20"/>
                <w:szCs w:val="20"/>
              </w:rPr>
              <w:t>możliwość niszczenia kart magnetycznych – tak;</w:t>
            </w:r>
          </w:p>
          <w:p w:rsidR="005C665C" w:rsidRPr="00693335" w:rsidRDefault="005C665C" w:rsidP="00693335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35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3335">
              <w:rPr>
                <w:rFonts w:ascii="Arial" w:hAnsi="Arial" w:cs="Arial"/>
                <w:bCs/>
                <w:sz w:val="20"/>
                <w:szCs w:val="20"/>
              </w:rPr>
              <w:t>poziom bezpieczeństwa DIN 32757 – DIN-4;</w:t>
            </w:r>
          </w:p>
          <w:p w:rsidR="005C665C" w:rsidRPr="00693335" w:rsidRDefault="005C665C" w:rsidP="00693335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35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3335">
              <w:rPr>
                <w:rFonts w:ascii="Arial" w:hAnsi="Arial" w:cs="Arial"/>
                <w:bCs/>
                <w:sz w:val="20"/>
                <w:szCs w:val="20"/>
              </w:rPr>
              <w:t xml:space="preserve">stopień </w:t>
            </w:r>
            <w:r w:rsidR="00693335">
              <w:rPr>
                <w:rFonts w:ascii="Arial" w:hAnsi="Arial" w:cs="Arial"/>
                <w:bCs/>
                <w:sz w:val="20"/>
                <w:szCs w:val="20"/>
              </w:rPr>
              <w:t>bezp.</w:t>
            </w:r>
            <w:bookmarkStart w:id="1" w:name="_GoBack"/>
            <w:bookmarkEnd w:id="1"/>
            <w:r w:rsidRPr="00693335">
              <w:rPr>
                <w:rFonts w:ascii="Arial" w:hAnsi="Arial" w:cs="Arial"/>
                <w:bCs/>
                <w:sz w:val="20"/>
                <w:szCs w:val="20"/>
              </w:rPr>
              <w:t xml:space="preserve"> DIN-66399 – P-5;</w:t>
            </w:r>
          </w:p>
          <w:p w:rsidR="005C665C" w:rsidRPr="00693335" w:rsidRDefault="005C665C" w:rsidP="00693335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35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3335">
              <w:rPr>
                <w:rFonts w:ascii="Arial" w:hAnsi="Arial" w:cs="Arial"/>
                <w:bCs/>
                <w:sz w:val="20"/>
                <w:szCs w:val="20"/>
              </w:rPr>
              <w:t>stopień bezp</w:t>
            </w:r>
            <w:r w:rsidR="0069333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693335">
              <w:rPr>
                <w:rFonts w:ascii="Arial" w:hAnsi="Arial" w:cs="Arial"/>
                <w:bCs/>
                <w:sz w:val="20"/>
                <w:szCs w:val="20"/>
              </w:rPr>
              <w:t>DIN-66399 wszystkie materiały –</w:t>
            </w:r>
            <w:r w:rsidR="00693335">
              <w:rPr>
                <w:rFonts w:ascii="Arial" w:hAnsi="Arial" w:cs="Arial"/>
                <w:bCs/>
                <w:sz w:val="20"/>
                <w:szCs w:val="20"/>
              </w:rPr>
              <w:t xml:space="preserve"> min.</w:t>
            </w:r>
            <w:r w:rsidRPr="00693335">
              <w:rPr>
                <w:rFonts w:ascii="Arial" w:hAnsi="Arial" w:cs="Arial"/>
                <w:bCs/>
                <w:sz w:val="20"/>
                <w:szCs w:val="20"/>
              </w:rPr>
              <w:t xml:space="preserve"> P-5/O-2/T-2;</w:t>
            </w:r>
          </w:p>
          <w:p w:rsidR="005C665C" w:rsidRPr="00693335" w:rsidRDefault="005C665C" w:rsidP="00693335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3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3335">
              <w:rPr>
                <w:rFonts w:ascii="Arial" w:hAnsi="Arial" w:cs="Arial"/>
                <w:bCs/>
                <w:sz w:val="20"/>
                <w:szCs w:val="20"/>
              </w:rPr>
              <w:t>cięcie zszywek/małych spinaczy – tak;</w:t>
            </w:r>
          </w:p>
          <w:p w:rsidR="005C665C" w:rsidRPr="00693335" w:rsidRDefault="005C665C" w:rsidP="00693335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3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3335">
              <w:rPr>
                <w:rFonts w:ascii="Arial" w:hAnsi="Arial" w:cs="Arial"/>
                <w:bCs/>
                <w:sz w:val="20"/>
                <w:szCs w:val="20"/>
              </w:rPr>
              <w:t>ilość kartek niszczona jednorazowo – min. 7;</w:t>
            </w:r>
          </w:p>
          <w:p w:rsidR="005C665C" w:rsidRPr="00693335" w:rsidRDefault="005C665C" w:rsidP="00693335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3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3335">
              <w:rPr>
                <w:rFonts w:ascii="Arial" w:hAnsi="Arial" w:cs="Arial"/>
                <w:bCs/>
                <w:sz w:val="20"/>
                <w:szCs w:val="20"/>
              </w:rPr>
              <w:t>funkcja cofania przy zacięciu papieru – tak;</w:t>
            </w:r>
          </w:p>
          <w:p w:rsidR="005C665C" w:rsidRPr="00693335" w:rsidRDefault="005C665C" w:rsidP="00693335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3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3335">
              <w:rPr>
                <w:rFonts w:ascii="Arial" w:hAnsi="Arial" w:cs="Arial"/>
                <w:bCs/>
                <w:sz w:val="20"/>
                <w:szCs w:val="20"/>
              </w:rPr>
              <w:t>pojemność kosza – min. 20 l;</w:t>
            </w:r>
          </w:p>
          <w:p w:rsidR="005C665C" w:rsidRPr="00693335" w:rsidRDefault="005C665C" w:rsidP="00693335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3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3335">
              <w:rPr>
                <w:rFonts w:ascii="Arial" w:hAnsi="Arial" w:cs="Arial"/>
                <w:bCs/>
                <w:sz w:val="20"/>
                <w:szCs w:val="20"/>
              </w:rPr>
              <w:t>szczelina wejściowa – min. 220 mm;</w:t>
            </w:r>
          </w:p>
          <w:p w:rsidR="005C665C" w:rsidRPr="00693335" w:rsidRDefault="005C665C" w:rsidP="00693335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3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3335">
              <w:rPr>
                <w:rFonts w:ascii="Arial" w:hAnsi="Arial" w:cs="Arial"/>
                <w:bCs/>
                <w:sz w:val="20"/>
                <w:szCs w:val="20"/>
              </w:rPr>
              <w:lastRenderedPageBreak/>
              <w:t>gwarancja na całość urządzenia – 2 lata;</w:t>
            </w:r>
          </w:p>
          <w:p w:rsidR="005C665C" w:rsidRPr="00693335" w:rsidRDefault="005C665C" w:rsidP="00693335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3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3335">
              <w:rPr>
                <w:rFonts w:ascii="Arial" w:hAnsi="Arial" w:cs="Arial"/>
                <w:bCs/>
                <w:sz w:val="20"/>
                <w:szCs w:val="20"/>
              </w:rPr>
              <w:t>gwarancja na noże tnące – 5 lat.</w:t>
            </w:r>
          </w:p>
          <w:p w:rsidR="0073406C" w:rsidRPr="00693335" w:rsidRDefault="0073406C" w:rsidP="005C665C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3170EF" w:rsidRPr="003170EF" w:rsidRDefault="003170EF" w:rsidP="00F6311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0EF">
              <w:rPr>
                <w:rFonts w:ascii="Arial" w:hAnsi="Arial" w:cs="Arial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3170EF" w:rsidRPr="003170EF" w:rsidRDefault="00693335" w:rsidP="00F6311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0" w:type="pct"/>
            <w:shd w:val="clear" w:color="auto" w:fill="auto"/>
          </w:tcPr>
          <w:p w:rsidR="003170EF" w:rsidRPr="003170EF" w:rsidRDefault="003170EF" w:rsidP="00F6311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auto"/>
          </w:tcPr>
          <w:p w:rsidR="003170EF" w:rsidRPr="003170EF" w:rsidRDefault="003170EF" w:rsidP="00F6311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70EF" w:rsidRPr="003170EF" w:rsidRDefault="003170EF" w:rsidP="003170EF">
      <w:pPr>
        <w:pStyle w:val="Default"/>
        <w:spacing w:line="360" w:lineRule="auto"/>
        <w:rPr>
          <w:rFonts w:ascii="Arial" w:hAnsi="Arial" w:cs="Arial"/>
          <w:bCs/>
          <w:sz w:val="23"/>
          <w:szCs w:val="23"/>
        </w:rPr>
      </w:pPr>
    </w:p>
    <w:p w:rsidR="003170EF" w:rsidRPr="003170EF" w:rsidRDefault="003170EF" w:rsidP="003170EF">
      <w:pPr>
        <w:pStyle w:val="Default"/>
        <w:ind w:left="5954"/>
        <w:jc w:val="center"/>
        <w:rPr>
          <w:rFonts w:ascii="Arial" w:hAnsi="Arial" w:cs="Arial"/>
          <w:sz w:val="20"/>
          <w:szCs w:val="20"/>
        </w:rPr>
      </w:pPr>
    </w:p>
    <w:p w:rsidR="003170EF" w:rsidRPr="003170EF" w:rsidRDefault="003170EF" w:rsidP="00730E6C">
      <w:pPr>
        <w:pStyle w:val="Default"/>
        <w:tabs>
          <w:tab w:val="left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3170EF">
        <w:rPr>
          <w:rFonts w:ascii="Arial" w:hAnsi="Arial" w:cs="Arial"/>
        </w:rPr>
        <w:t>Zamawiający zastrzega sobie prawo do odstąpienia od postępowania bez wyłonienia oferenta i bez podania przyczyn.</w:t>
      </w:r>
    </w:p>
    <w:p w:rsidR="00825821" w:rsidRDefault="00825821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70EF" w:rsidRPr="003170EF" w:rsidRDefault="003170EF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70EF">
        <w:rPr>
          <w:rFonts w:ascii="Arial" w:hAnsi="Arial" w:cs="Arial"/>
          <w:sz w:val="22"/>
          <w:szCs w:val="22"/>
        </w:rPr>
        <w:t>DOSTAWA PRZEDMIOTU ZAMÓWIENIA DO SIEDZIBY ZAMAWIAJĄCEGO TRANSPORTEM DOSTAWCY BĄDŹ PRZESYŁKĄ KURIERSKĄ NA KOSZT WYKONAWCY.</w:t>
      </w: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  <w:sz w:val="22"/>
          <w:szCs w:val="22"/>
        </w:rPr>
      </w:pP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  <w:u w:val="single"/>
        </w:rPr>
      </w:pPr>
    </w:p>
    <w:p w:rsidR="00730E6C" w:rsidRPr="00730E6C" w:rsidRDefault="00730E6C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  <w:r w:rsidRPr="00730E6C">
        <w:rPr>
          <w:rFonts w:ascii="Arial" w:hAnsi="Arial" w:cs="Arial"/>
          <w:b/>
          <w:szCs w:val="18"/>
        </w:rPr>
        <w:t>Oświadczenia: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cena brutto obejmuje wszystkie koszty realizacji zamówienia;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oferowane przedmioty są nowe i spełniają wszystkie parametry zawarte w ogłoszeniu;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uzyskałam/</w:t>
      </w:r>
      <w:proofErr w:type="spellStart"/>
      <w:r w:rsidRPr="00730E6C">
        <w:rPr>
          <w:rFonts w:ascii="Arial" w:hAnsi="Arial" w:cs="Arial"/>
          <w:sz w:val="22"/>
          <w:szCs w:val="18"/>
        </w:rPr>
        <w:t>łem</w:t>
      </w:r>
      <w:proofErr w:type="spellEnd"/>
      <w:r w:rsidRPr="00730E6C">
        <w:rPr>
          <w:rFonts w:ascii="Arial" w:hAnsi="Arial" w:cs="Arial"/>
          <w:sz w:val="22"/>
          <w:szCs w:val="18"/>
        </w:rPr>
        <w:t xml:space="preserve"> od Zamawiającego wszelkie informacje niezbędne do rzetelnego sporządzenia niniejszej oferty;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 xml:space="preserve">oświadczam, że zobowiązuję się w przypadku wyboru naszej oferty do realizacji zamówienia na warunkach, w miejscu i terminie określonych przez </w:t>
      </w:r>
      <w:r w:rsidRPr="00730E6C">
        <w:rPr>
          <w:rFonts w:ascii="Arial" w:hAnsi="Arial" w:cs="Arial"/>
          <w:b/>
          <w:bCs/>
          <w:sz w:val="22"/>
          <w:szCs w:val="18"/>
        </w:rPr>
        <w:t>Lokalną Grupę Działania „Razem dla Powiatu Radziejowskiego”</w:t>
      </w:r>
      <w:r w:rsidR="00730E6C">
        <w:rPr>
          <w:rFonts w:ascii="Arial" w:hAnsi="Arial" w:cs="Arial"/>
          <w:bCs/>
          <w:sz w:val="22"/>
          <w:szCs w:val="18"/>
        </w:rPr>
        <w:t>.</w:t>
      </w: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C4474B" w:rsidRDefault="00C4474B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C4474B" w:rsidRDefault="00C4474B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  <w:r w:rsidRPr="003170EF">
        <w:rPr>
          <w:rFonts w:ascii="Arial" w:hAnsi="Arial" w:cs="Arial"/>
        </w:rPr>
        <w:t>………………………………….                              …………………………………………</w:t>
      </w:r>
    </w:p>
    <w:p w:rsidR="003170EF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</w:t>
      </w: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pi</w:t>
      </w:r>
      <w:r>
        <w:rPr>
          <w:rFonts w:ascii="Arial" w:hAnsi="Arial" w:cs="Arial"/>
          <w:sz w:val="18"/>
          <w:szCs w:val="18"/>
        </w:rPr>
        <w:t>eczęć firmowa i czytelny podpis)</w:t>
      </w:r>
    </w:p>
    <w:p w:rsidR="003170EF" w:rsidRPr="003170EF" w:rsidRDefault="003170EF" w:rsidP="003170EF">
      <w:pPr>
        <w:pStyle w:val="Default"/>
        <w:jc w:val="right"/>
        <w:rPr>
          <w:rFonts w:ascii="Arial" w:hAnsi="Arial" w:cs="Arial"/>
        </w:rPr>
      </w:pPr>
    </w:p>
    <w:p w:rsidR="003170EF" w:rsidRPr="003170EF" w:rsidRDefault="003170EF" w:rsidP="003170EF">
      <w:pPr>
        <w:spacing w:line="360" w:lineRule="auto"/>
        <w:ind w:firstLine="510"/>
        <w:rPr>
          <w:rFonts w:ascii="Arial" w:hAnsi="Arial" w:cs="Arial"/>
        </w:rPr>
      </w:pPr>
    </w:p>
    <w:p w:rsidR="00504B6C" w:rsidRPr="003170EF" w:rsidRDefault="00504B6C">
      <w:pPr>
        <w:rPr>
          <w:rFonts w:ascii="Arial" w:hAnsi="Arial" w:cs="Arial"/>
        </w:rPr>
      </w:pPr>
    </w:p>
    <w:sectPr w:rsidR="00504B6C" w:rsidRPr="003170EF" w:rsidSect="00730E6C">
      <w:pgSz w:w="11906" w:h="16838"/>
      <w:pgMar w:top="1418" w:right="1417" w:bottom="1744" w:left="1417" w:header="708" w:footer="4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46FA"/>
    <w:multiLevelType w:val="hybridMultilevel"/>
    <w:tmpl w:val="6D860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C2560E"/>
    <w:multiLevelType w:val="hybridMultilevel"/>
    <w:tmpl w:val="389C43F2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7517F"/>
    <w:multiLevelType w:val="hybridMultilevel"/>
    <w:tmpl w:val="8CE8013E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65A19"/>
    <w:multiLevelType w:val="hybridMultilevel"/>
    <w:tmpl w:val="5CAA6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D9394B"/>
    <w:multiLevelType w:val="hybridMultilevel"/>
    <w:tmpl w:val="F6BACD7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6FCC785E">
      <w:start w:val="1"/>
      <w:numFmt w:val="decimal"/>
      <w:lvlText w:val="%2."/>
      <w:lvlJc w:val="left"/>
      <w:pPr>
        <w:ind w:left="122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4D811867"/>
    <w:multiLevelType w:val="hybridMultilevel"/>
    <w:tmpl w:val="9144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C23CE"/>
    <w:multiLevelType w:val="hybridMultilevel"/>
    <w:tmpl w:val="B2FE5860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D01D6B"/>
    <w:multiLevelType w:val="hybridMultilevel"/>
    <w:tmpl w:val="9DC05222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2C"/>
    <w:rsid w:val="0002469C"/>
    <w:rsid w:val="003170EF"/>
    <w:rsid w:val="00504B6C"/>
    <w:rsid w:val="005C665C"/>
    <w:rsid w:val="00693335"/>
    <w:rsid w:val="00730E6C"/>
    <w:rsid w:val="0073406C"/>
    <w:rsid w:val="00825821"/>
    <w:rsid w:val="00896A71"/>
    <w:rsid w:val="00906171"/>
    <w:rsid w:val="00B1412C"/>
    <w:rsid w:val="00B900F5"/>
    <w:rsid w:val="00C4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9FB5"/>
  <w15:chartTrackingRefBased/>
  <w15:docId w15:val="{BC02BCA9-1DE2-4804-AE90-C0DCB902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17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170EF"/>
    <w:rPr>
      <w:b/>
      <w:bCs/>
    </w:rPr>
  </w:style>
  <w:style w:type="paragraph" w:customStyle="1" w:styleId="Default">
    <w:name w:val="Default"/>
    <w:rsid w:val="00317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170E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7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4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PIXEL</cp:lastModifiedBy>
  <cp:revision>9</cp:revision>
  <cp:lastPrinted>2017-06-08T12:52:00Z</cp:lastPrinted>
  <dcterms:created xsi:type="dcterms:W3CDTF">2017-06-08T12:30:00Z</dcterms:created>
  <dcterms:modified xsi:type="dcterms:W3CDTF">2017-06-16T08:16:00Z</dcterms:modified>
</cp:coreProperties>
</file>